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D4494D">
        <w:rPr>
          <w:rFonts w:ascii="Times New Roman" w:hAnsi="Times New Roman" w:cs="Times New Roman"/>
          <w:sz w:val="24"/>
          <w:szCs w:val="24"/>
        </w:rPr>
        <w:t>ласти уведомляет о проведении 20.09</w:t>
      </w:r>
      <w:r w:rsidRPr="009B3A73">
        <w:rPr>
          <w:rFonts w:ascii="Times New Roman" w:hAnsi="Times New Roman" w:cs="Times New Roman"/>
          <w:sz w:val="24"/>
          <w:szCs w:val="24"/>
        </w:rPr>
        <w:t>.2021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D4494D" w:rsidRDefault="00DD2118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D4494D"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D4494D"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Интернациональный</w:t>
            </w:r>
            <w:proofErr w:type="gramEnd"/>
            <w:r w:rsidR="00D4494D"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825" w:type="dxa"/>
            <w:vAlign w:val="center"/>
          </w:tcPr>
          <w:p w:rsidR="00EE7CEE" w:rsidRPr="00D4494D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D4494D" w:rsidRDefault="00D4494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34:37:010270:157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7CEE" w:rsidRPr="00D4494D" w:rsidRDefault="00BC5E4A" w:rsidP="00BC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D4494D"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Куйбышева, д. 18</w:t>
            </w:r>
          </w:p>
        </w:tc>
        <w:tc>
          <w:tcPr>
            <w:tcW w:w="1825" w:type="dxa"/>
            <w:vAlign w:val="center"/>
          </w:tcPr>
          <w:p w:rsidR="00EE7CEE" w:rsidRPr="00D4494D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D4494D" w:rsidRDefault="00D4494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34:37:010285:130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BC5E4A" w:rsidRPr="00D4494D" w:rsidRDefault="00BC5E4A" w:rsidP="0083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D4494D"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Л.Толстого, д. 15</w:t>
            </w:r>
          </w:p>
        </w:tc>
        <w:tc>
          <w:tcPr>
            <w:tcW w:w="1825" w:type="dxa"/>
            <w:vAlign w:val="center"/>
          </w:tcPr>
          <w:p w:rsidR="00BC5E4A" w:rsidRPr="00D4494D" w:rsidRDefault="00BC5E4A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D4494D" w:rsidRDefault="00D4494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34:37:010331:120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BC5E4A" w:rsidRPr="00D4494D" w:rsidRDefault="00BC5E4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D4494D"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D4494D"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</w:t>
            </w:r>
            <w:proofErr w:type="gramEnd"/>
            <w:r w:rsidR="00D4494D"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825" w:type="dxa"/>
            <w:vAlign w:val="center"/>
          </w:tcPr>
          <w:p w:rsidR="00BC5E4A" w:rsidRPr="00D4494D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D4494D" w:rsidRDefault="00D4494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34:37:010329:120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BC5E4A" w:rsidRPr="00D4494D" w:rsidRDefault="00BC5E4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D4494D"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="00D4494D"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Лобазный</w:t>
            </w:r>
            <w:proofErr w:type="spellEnd"/>
            <w:r w:rsidR="00D4494D"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825" w:type="dxa"/>
            <w:vAlign w:val="center"/>
          </w:tcPr>
          <w:p w:rsidR="00BC5E4A" w:rsidRPr="00D4494D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D4494D" w:rsidRDefault="00D4494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34:37:010331:115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BC5E4A" w:rsidRPr="00D4494D" w:rsidRDefault="0047318F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494D"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Медведицкий, д. 11</w:t>
            </w:r>
          </w:p>
        </w:tc>
        <w:tc>
          <w:tcPr>
            <w:tcW w:w="1825" w:type="dxa"/>
            <w:vAlign w:val="center"/>
          </w:tcPr>
          <w:p w:rsidR="00BC5E4A" w:rsidRPr="00D4494D" w:rsidRDefault="005A2A1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D4494D" w:rsidRDefault="00D4494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34:37:010267:186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9B3A73" w:rsidRPr="00D4494D" w:rsidRDefault="000815A9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494D"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Медведицкий, д. 20</w:t>
            </w:r>
          </w:p>
        </w:tc>
        <w:tc>
          <w:tcPr>
            <w:tcW w:w="1825" w:type="dxa"/>
            <w:vAlign w:val="center"/>
          </w:tcPr>
          <w:p w:rsidR="009B3A73" w:rsidRPr="00D4494D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D4494D" w:rsidRDefault="00D4494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34:37:010267:171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9B3A73" w:rsidRPr="00D4494D" w:rsidRDefault="000815A9" w:rsidP="005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494D"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Медведицкий, д. 12</w:t>
            </w:r>
          </w:p>
        </w:tc>
        <w:tc>
          <w:tcPr>
            <w:tcW w:w="1825" w:type="dxa"/>
            <w:vAlign w:val="center"/>
          </w:tcPr>
          <w:p w:rsidR="009B3A73" w:rsidRPr="00D4494D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D4494D" w:rsidRDefault="00D4494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34:37:010267:160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9B3A73" w:rsidRPr="00D4494D" w:rsidRDefault="000815A9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494D"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Медведицкий, д. 4</w:t>
            </w:r>
          </w:p>
        </w:tc>
        <w:tc>
          <w:tcPr>
            <w:tcW w:w="1825" w:type="dxa"/>
            <w:vAlign w:val="center"/>
          </w:tcPr>
          <w:p w:rsidR="009B3A73" w:rsidRPr="00D4494D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D4494D" w:rsidRDefault="00D4494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34:37:010267:130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9B3A73" w:rsidRPr="00D4494D" w:rsidRDefault="000815A9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D4494D" w:rsidRPr="00D4494D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D4494D" w:rsidRPr="00D4494D">
              <w:rPr>
                <w:rFonts w:ascii="Times New Roman" w:hAnsi="Times New Roman" w:cs="Times New Roman"/>
                <w:sz w:val="24"/>
                <w:szCs w:val="24"/>
              </w:rPr>
              <w:t>Продольный</w:t>
            </w:r>
            <w:proofErr w:type="gramEnd"/>
            <w:r w:rsidR="00D4494D" w:rsidRPr="00D4494D">
              <w:rPr>
                <w:rFonts w:ascii="Times New Roman" w:hAnsi="Times New Roman" w:cs="Times New Roman"/>
                <w:sz w:val="24"/>
                <w:szCs w:val="24"/>
              </w:rPr>
              <w:t>, д. 2 а</w:t>
            </w:r>
          </w:p>
        </w:tc>
        <w:tc>
          <w:tcPr>
            <w:tcW w:w="1825" w:type="dxa"/>
            <w:vAlign w:val="center"/>
          </w:tcPr>
          <w:p w:rsidR="009B3A73" w:rsidRPr="00D4494D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D4494D" w:rsidRDefault="00D4494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4D">
              <w:rPr>
                <w:rFonts w:ascii="Times New Roman" w:hAnsi="Times New Roman" w:cs="Times New Roman"/>
                <w:sz w:val="24"/>
                <w:szCs w:val="24"/>
              </w:rPr>
              <w:t>34:37:010286:216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0815A9"/>
    <w:rsid w:val="0010185D"/>
    <w:rsid w:val="001613D2"/>
    <w:rsid w:val="001953C1"/>
    <w:rsid w:val="00272DDA"/>
    <w:rsid w:val="0035552B"/>
    <w:rsid w:val="0047318F"/>
    <w:rsid w:val="0053564C"/>
    <w:rsid w:val="005447CD"/>
    <w:rsid w:val="005A2A1A"/>
    <w:rsid w:val="00696D22"/>
    <w:rsid w:val="007E3F59"/>
    <w:rsid w:val="00930805"/>
    <w:rsid w:val="009B3A73"/>
    <w:rsid w:val="00A06CBA"/>
    <w:rsid w:val="00A90873"/>
    <w:rsid w:val="00AD4480"/>
    <w:rsid w:val="00B3119F"/>
    <w:rsid w:val="00BC5E4A"/>
    <w:rsid w:val="00BE41F3"/>
    <w:rsid w:val="00C56DB4"/>
    <w:rsid w:val="00CD300E"/>
    <w:rsid w:val="00D4494D"/>
    <w:rsid w:val="00DD2118"/>
    <w:rsid w:val="00E00F11"/>
    <w:rsid w:val="00EB6DB3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2021-09-14T09:02:00Z</dcterms:created>
  <dcterms:modified xsi:type="dcterms:W3CDTF">2021-09-29T08:21:00Z</dcterms:modified>
</cp:coreProperties>
</file>